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изложенные в анкетах</w:t>
      </w:r>
    </w:p>
    <w:p w:rsidR="00B911FD" w:rsidRDefault="00B911F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</w:t>
      </w:r>
    </w:p>
    <w:p w:rsidR="00B911F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61D68">
        <w:rPr>
          <w:rFonts w:ascii="Times New Roman" w:hAnsi="Times New Roman" w:cs="Times New Roman"/>
          <w:sz w:val="28"/>
          <w:szCs w:val="28"/>
        </w:rPr>
        <w:t>Смоле</w:t>
      </w:r>
      <w:r w:rsidR="00B911FD">
        <w:rPr>
          <w:rFonts w:ascii="Times New Roman" w:hAnsi="Times New Roman" w:cs="Times New Roman"/>
          <w:sz w:val="28"/>
          <w:szCs w:val="28"/>
        </w:rPr>
        <w:t>нск</w:t>
      </w:r>
    </w:p>
    <w:p w:rsidR="00B911FD" w:rsidRDefault="00A26723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B911FD">
        <w:rPr>
          <w:rFonts w:ascii="Times New Roman" w:hAnsi="Times New Roman" w:cs="Times New Roman"/>
          <w:sz w:val="28"/>
          <w:szCs w:val="28"/>
        </w:rPr>
        <w:t>.2017 г.</w:t>
      </w:r>
    </w:p>
    <w:p w:rsidR="00C2725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1FD" w:rsidRDefault="00B911F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39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</w:t>
      </w:r>
      <w:r w:rsidRPr="00722E64">
        <w:rPr>
          <w:rFonts w:ascii="Times New Roman" w:hAnsi="Times New Roman" w:cs="Times New Roman"/>
          <w:b/>
          <w:sz w:val="28"/>
          <w:szCs w:val="28"/>
        </w:rPr>
        <w:t xml:space="preserve">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</w:r>
      <w:proofErr w:type="spellStart"/>
      <w:r w:rsidRPr="00722E64">
        <w:rPr>
          <w:rFonts w:ascii="Times New Roman" w:hAnsi="Times New Roman" w:cs="Times New Roman"/>
          <w:b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6723" w:rsidRDefault="00A26723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E8D" w:rsidRPr="00722E64" w:rsidRDefault="00126E8D" w:rsidP="0000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A26723">
        <w:rPr>
          <w:rFonts w:ascii="Times New Roman" w:hAnsi="Times New Roman" w:cs="Times New Roman"/>
          <w:sz w:val="24"/>
          <w:szCs w:val="24"/>
        </w:rPr>
        <w:t xml:space="preserve"> свою работу </w:t>
      </w:r>
      <w:proofErr w:type="spellStart"/>
      <w:r w:rsidR="00A26723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A26723">
        <w:rPr>
          <w:rFonts w:ascii="Times New Roman" w:hAnsi="Times New Roman" w:cs="Times New Roman"/>
          <w:sz w:val="24"/>
          <w:szCs w:val="24"/>
        </w:rPr>
        <w:t xml:space="preserve"> пытается переложить на муниципальный земельный контроль, где отсутствуют специалисты и средства для его осуществления (2)</w:t>
      </w:r>
      <w:r w:rsidR="000060E2" w:rsidRPr="00722E64">
        <w:rPr>
          <w:rFonts w:ascii="Times New Roman" w:hAnsi="Times New Roman" w:cs="Times New Roman"/>
          <w:sz w:val="24"/>
          <w:szCs w:val="24"/>
        </w:rPr>
        <w:t>;</w:t>
      </w:r>
    </w:p>
    <w:p w:rsidR="00A26723" w:rsidRDefault="000060E2" w:rsidP="00A2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AD090F">
        <w:rPr>
          <w:rFonts w:ascii="Times New Roman" w:hAnsi="Times New Roman" w:cs="Times New Roman"/>
          <w:sz w:val="24"/>
          <w:szCs w:val="24"/>
        </w:rPr>
        <w:t xml:space="preserve"> </w:t>
      </w:r>
      <w:r w:rsidR="00A26723">
        <w:rPr>
          <w:rFonts w:ascii="Times New Roman" w:hAnsi="Times New Roman" w:cs="Times New Roman"/>
          <w:sz w:val="24"/>
          <w:szCs w:val="24"/>
        </w:rPr>
        <w:t>реализация программы «Меркурий» (1);</w:t>
      </w:r>
    </w:p>
    <w:p w:rsidR="00A26723" w:rsidRDefault="00A26723" w:rsidP="00A2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методическое обеспечение (1);</w:t>
      </w:r>
    </w:p>
    <w:p w:rsidR="00A26723" w:rsidRDefault="00A26723" w:rsidP="00A2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23" w:rsidRDefault="00A26723" w:rsidP="00A2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органы власти (государственной,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AA5" w:rsidRPr="00A24714" w:rsidRDefault="00A26723" w:rsidP="00A26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«Меркурий» не доработан (1)</w:t>
      </w:r>
      <w:r w:rsidR="00EA2AA5" w:rsidRPr="00722E64">
        <w:rPr>
          <w:rFonts w:ascii="Times New Roman" w:hAnsi="Times New Roman" w:cs="Times New Roman"/>
          <w:sz w:val="24"/>
          <w:szCs w:val="24"/>
        </w:rPr>
        <w:t>.</w:t>
      </w:r>
    </w:p>
    <w:p w:rsidR="000060E2" w:rsidRDefault="000060E2" w:rsidP="0000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8. </w:t>
      </w:r>
      <w:r w:rsidRPr="00722E64">
        <w:rPr>
          <w:rFonts w:ascii="Times New Roman" w:hAnsi="Times New Roman" w:cs="Times New Roman"/>
          <w:b/>
          <w:sz w:val="28"/>
          <w:szCs w:val="28"/>
        </w:rPr>
        <w:t>Насколько четко и понятно сформулированы в законодательстве Российской Федерации обязательные требования в сфере деятельности Россельхознадзора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6E8D" w:rsidRDefault="00126E8D" w:rsidP="0012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«отдельные требования сформулированы в законодательстве не четко, не понятно, необходимы дополнительные пояснения по вопросам»:</w:t>
      </w:r>
    </w:p>
    <w:p w:rsidR="00722E64" w:rsidRPr="00ED6781" w:rsidRDefault="00ED6781" w:rsidP="00ED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E8D" w:rsidRPr="00722E64" w:rsidRDefault="00126E8D" w:rsidP="0012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ED6781">
        <w:rPr>
          <w:rFonts w:ascii="Times New Roman" w:hAnsi="Times New Roman" w:cs="Times New Roman"/>
          <w:sz w:val="24"/>
          <w:szCs w:val="24"/>
        </w:rPr>
        <w:t xml:space="preserve"> список подконтрольных товаров (1)</w:t>
      </w:r>
      <w:r w:rsidR="00494BA5" w:rsidRPr="00722E64">
        <w:rPr>
          <w:rFonts w:ascii="Times New Roman" w:hAnsi="Times New Roman" w:cs="Times New Roman"/>
          <w:sz w:val="24"/>
          <w:szCs w:val="24"/>
        </w:rPr>
        <w:t>;</w:t>
      </w:r>
    </w:p>
    <w:p w:rsidR="00494BA5" w:rsidRDefault="00494BA5" w:rsidP="0012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ED6781">
        <w:rPr>
          <w:rFonts w:ascii="Times New Roman" w:hAnsi="Times New Roman" w:cs="Times New Roman"/>
          <w:sz w:val="24"/>
          <w:szCs w:val="24"/>
        </w:rPr>
        <w:t xml:space="preserve"> земельного надзора (1</w:t>
      </w:r>
      <w:r w:rsidR="00A24714">
        <w:rPr>
          <w:rFonts w:ascii="Times New Roman" w:hAnsi="Times New Roman" w:cs="Times New Roman"/>
          <w:sz w:val="24"/>
          <w:szCs w:val="24"/>
        </w:rPr>
        <w:t>)</w:t>
      </w:r>
      <w:r w:rsidR="00ED6781">
        <w:rPr>
          <w:rFonts w:ascii="Times New Roman" w:hAnsi="Times New Roman" w:cs="Times New Roman"/>
          <w:sz w:val="24"/>
          <w:szCs w:val="24"/>
        </w:rPr>
        <w:t>;</w:t>
      </w:r>
    </w:p>
    <w:p w:rsidR="00ED6781" w:rsidRDefault="00ED6781" w:rsidP="0012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механизм проведения земельного контроля не совершенен и не позволяет в полной мере достичь желаемых результатов (1);</w:t>
      </w:r>
    </w:p>
    <w:p w:rsidR="00ED6781" w:rsidRDefault="00ED6781" w:rsidP="00ED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BA5" w:rsidRDefault="00ED6781" w:rsidP="00ED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ED6781" w:rsidRPr="00ED6781" w:rsidRDefault="00ED6781" w:rsidP="00ED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изъятия неиспользуемых земель сельскохозяйственного назначения(1).</w:t>
      </w: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5D" w:rsidRDefault="00C2725D" w:rsidP="00F64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10. </w:t>
      </w:r>
      <w:r>
        <w:rPr>
          <w:rFonts w:ascii="Times New Roman" w:hAnsi="Times New Roman" w:cs="Times New Roman"/>
          <w:b/>
          <w:sz w:val="28"/>
          <w:szCs w:val="28"/>
        </w:rPr>
        <w:t>Необходимо ли смягчить (ужесточить) административные наказания за нарушения законодательства Российской Федерации в сфере деятельности Россельхознадзора?</w:t>
      </w:r>
    </w:p>
    <w:p w:rsidR="00C2725D" w:rsidRDefault="00C2725D" w:rsidP="00C2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«да,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вопросам»:</w:t>
      </w:r>
    </w:p>
    <w:p w:rsidR="00C2725D" w:rsidRPr="00ED6781" w:rsidRDefault="00C2725D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органы власти (государственной, местного самоуправления):</w:t>
      </w:r>
    </w:p>
    <w:p w:rsidR="00C2725D" w:rsidRPr="00C2725D" w:rsidRDefault="00C2725D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неисполнения предписания должностного лица (2</w:t>
      </w:r>
      <w:r w:rsidR="0023040B">
        <w:rPr>
          <w:rFonts w:ascii="Times New Roman" w:hAnsi="Times New Roman" w:cs="Times New Roman"/>
          <w:sz w:val="24"/>
          <w:szCs w:val="24"/>
        </w:rPr>
        <w:t>).</w:t>
      </w:r>
    </w:p>
    <w:p w:rsidR="00C2725D" w:rsidRPr="00C2725D" w:rsidRDefault="00C2725D" w:rsidP="00C2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40B" w:rsidRDefault="0023040B" w:rsidP="00F64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11. </w:t>
      </w:r>
      <w:r>
        <w:rPr>
          <w:rFonts w:ascii="Times New Roman" w:hAnsi="Times New Roman" w:cs="Times New Roman"/>
          <w:b/>
          <w:sz w:val="28"/>
          <w:szCs w:val="28"/>
        </w:rPr>
        <w:t>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</w:r>
    </w:p>
    <w:p w:rsidR="0023040B" w:rsidRPr="00ED6781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юридические лица:</w:t>
      </w:r>
    </w:p>
    <w:p w:rsidR="0023040B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законодательно не урегулировано взаимодействие между ведомствами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ОМС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Полиция – Налоговая служба), что приводит к практической не возможности по осуществлению муниципального земельного контроля и государственного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722E64">
        <w:rPr>
          <w:rFonts w:ascii="Times New Roman" w:hAnsi="Times New Roman" w:cs="Times New Roman"/>
          <w:sz w:val="24"/>
          <w:szCs w:val="24"/>
        </w:rPr>
        <w:t>;</w:t>
      </w:r>
    </w:p>
    <w:p w:rsidR="0023040B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0B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23040B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период адаптации системы «Меркурий» 0,5 года.</w:t>
      </w:r>
    </w:p>
    <w:p w:rsidR="0023040B" w:rsidRPr="0023040B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21D" w:rsidRDefault="00F6421D" w:rsidP="00F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13. </w:t>
      </w:r>
      <w:r w:rsidRPr="00722E64">
        <w:rPr>
          <w:rFonts w:ascii="Times New Roman" w:hAnsi="Times New Roman" w:cs="Times New Roman"/>
          <w:b/>
          <w:sz w:val="28"/>
          <w:szCs w:val="28"/>
        </w:rPr>
        <w:t>Ваши предложения по совершенствованию организации и проведения подобных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7E2" w:rsidRPr="00ED6781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AA17E2" w:rsidRPr="00722E64" w:rsidRDefault="00AA17E2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ждем практических мероприятий по внедрению системы «Меркурий»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722E64">
        <w:rPr>
          <w:rFonts w:ascii="Times New Roman" w:hAnsi="Times New Roman" w:cs="Times New Roman"/>
          <w:sz w:val="24"/>
          <w:szCs w:val="24"/>
        </w:rPr>
        <w:t>;</w:t>
      </w:r>
    </w:p>
    <w:p w:rsidR="00AA17E2" w:rsidRDefault="00AA17E2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объединять обсуждаемые вопросы по разным темам</w:t>
      </w:r>
      <w:r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AA17E2" w:rsidRDefault="00AA17E2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более подробная повестка дня </w:t>
      </w:r>
      <w:r>
        <w:rPr>
          <w:rFonts w:ascii="Times New Roman" w:hAnsi="Times New Roman" w:cs="Times New Roman"/>
          <w:sz w:val="24"/>
          <w:szCs w:val="24"/>
        </w:rPr>
        <w:t>(1);</w:t>
      </w:r>
    </w:p>
    <w:p w:rsidR="00B35155" w:rsidRDefault="00B35155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разработать систему обратной связи (1);</w:t>
      </w:r>
    </w:p>
    <w:p w:rsidR="00B35155" w:rsidRDefault="00B35155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 проводить встречи с органами муниципального земельного контроля для обмена опытом при проведении земельных проверок. Оказание методической помощи муниципальным земельным инспекторам. Рассылка информации по правоприменительной практике по наиболее часто встречающимся нарушениям и путях их устранения (1).</w:t>
      </w:r>
    </w:p>
    <w:p w:rsidR="00AA17E2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1D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практикум проведения земельного контроля. Все процедуры поэтапно (2);</w:t>
      </w:r>
    </w:p>
    <w:p w:rsid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обучение информирования МСП, в том числе через ФНС, у них есть возможность связаться с МСП через систему СБИС, тендер и т.д.(1);</w:t>
      </w:r>
    </w:p>
    <w:p w:rsid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предварительно высылать повестку дня и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812BFC" w:rsidRP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семинаров (1).</w:t>
      </w:r>
      <w:bookmarkStart w:id="0" w:name="_GoBack"/>
      <w:bookmarkEnd w:id="0"/>
    </w:p>
    <w:sectPr w:rsidR="00812BFC" w:rsidRPr="00812BFC" w:rsidSect="00126E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D"/>
    <w:rsid w:val="000060E2"/>
    <w:rsid w:val="000B678C"/>
    <w:rsid w:val="00116039"/>
    <w:rsid w:val="00126E8D"/>
    <w:rsid w:val="00213A2A"/>
    <w:rsid w:val="0023040B"/>
    <w:rsid w:val="002F6615"/>
    <w:rsid w:val="00494BA5"/>
    <w:rsid w:val="004D0DE8"/>
    <w:rsid w:val="00511549"/>
    <w:rsid w:val="00527F4F"/>
    <w:rsid w:val="00722E64"/>
    <w:rsid w:val="00812BFC"/>
    <w:rsid w:val="00A24714"/>
    <w:rsid w:val="00A26723"/>
    <w:rsid w:val="00AA17E2"/>
    <w:rsid w:val="00AD090F"/>
    <w:rsid w:val="00B35155"/>
    <w:rsid w:val="00B911FD"/>
    <w:rsid w:val="00C2725D"/>
    <w:rsid w:val="00C56667"/>
    <w:rsid w:val="00D61D68"/>
    <w:rsid w:val="00DA42DD"/>
    <w:rsid w:val="00EA2AA5"/>
    <w:rsid w:val="00ED6781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116A-5FAD-41AA-AF31-10E4CEC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2017-08-01T12:56:00Z</cp:lastPrinted>
  <dcterms:created xsi:type="dcterms:W3CDTF">2017-11-13T11:24:00Z</dcterms:created>
  <dcterms:modified xsi:type="dcterms:W3CDTF">2017-11-13T12:13:00Z</dcterms:modified>
</cp:coreProperties>
</file>